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08" w:rsidRPr="00F03208" w:rsidRDefault="00F03208" w:rsidP="00F03208">
      <w:pPr>
        <w:shd w:val="clear" w:color="auto" w:fill="E01449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F03208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7.</w:t>
      </w:r>
    </w:p>
    <w:p w:rsidR="00F03208" w:rsidRPr="00F03208" w:rsidRDefault="00F03208" w:rsidP="00F03208">
      <w:pPr>
        <w:shd w:val="clear" w:color="auto" w:fill="808080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F03208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Реферат</w:t>
      </w:r>
    </w:p>
    <w:p w:rsidR="00F03208" w:rsidRPr="00F03208" w:rsidRDefault="00F03208" w:rsidP="00F032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1. В качестве темы реферата студент по своему усмотрению выбирает одну из предложенных в перечне тем или совместно с преподавателем формулирует свою, но соответствующую программному материалу курса «Применение интеллектуальных технологий в экономике».</w:t>
      </w:r>
      <w:bookmarkStart w:id="0" w:name="_GoBack"/>
      <w:bookmarkEnd w:id="0"/>
    </w:p>
    <w:p w:rsidR="00F03208" w:rsidRPr="00F03208" w:rsidRDefault="00F03208" w:rsidP="00F032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2. После ознакомления с содержанием выбранной темы реферата студенту следует ознакомиться со справочной, научно-методической, специальной и дополнительной литературой, необходимой для написания работы.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3. Перед ее написанием студент должен обязательно продумать и составить четкий план его изложения, который, при необходимости, можно уточнить с преподавателем. Важно помнить, что чем четче план работы, чем он логичнее составлен, тем легче автору изложить свои мысли, сделать обоснованные выводы. В свою очередь, план реферата или курсовой работы является отражением ее структуры, под которой понимается четкий порядок ее построения, взаимосвязь ее отдельных частей.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4. Структура работы, как правило, включает:</w:t>
      </w:r>
    </w:p>
    <w:p w:rsidR="00F03208" w:rsidRPr="00F03208" w:rsidRDefault="00F03208" w:rsidP="00F0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титульный лист;</w:t>
      </w:r>
    </w:p>
    <w:p w:rsidR="00F03208" w:rsidRPr="00F03208" w:rsidRDefault="00F03208" w:rsidP="00F0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план работы;</w:t>
      </w:r>
    </w:p>
    <w:p w:rsidR="00F03208" w:rsidRPr="00F03208" w:rsidRDefault="00F03208" w:rsidP="00F0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введение (где излагаются актуальность и основные положения выбранной темы;</w:t>
      </w:r>
    </w:p>
    <w:p w:rsidR="00F03208" w:rsidRPr="00F03208" w:rsidRDefault="00F03208" w:rsidP="00F0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основную часть (где рассматриваются вопросы содержания,</w:t>
      </w:r>
      <w:proofErr w:type="gramStart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,</w:t>
      </w:r>
      <w:proofErr w:type="gramEnd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содержащую 3-5 вопросов, основная часть реферата, кроме содержания, выбранного из разных литературных источников, также должна включать в себя собственное мнение студента и сформулированные самостоятельные выводы, опирающиеся на приведенные факты; средний объем основной части реферата - 10страниц.;</w:t>
      </w:r>
    </w:p>
    <w:p w:rsidR="00F03208" w:rsidRPr="00F03208" w:rsidRDefault="00F03208" w:rsidP="00F0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заключение (где формулируются выводы и рекомендации по данной теме);</w:t>
      </w:r>
    </w:p>
    <w:p w:rsidR="00F03208" w:rsidRPr="00F03208" w:rsidRDefault="00F03208" w:rsidP="00F03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список использованных литературных источников.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5. Работа выполняется студентом самостоятельно, она должна быть написана понятным языком и технически правильно оформлена. Работа выполняется в </w:t>
      </w:r>
      <w:proofErr w:type="spellStart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Word</w:t>
      </w:r>
      <w:proofErr w:type="spellEnd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. </w:t>
      </w:r>
      <w:proofErr w:type="spellStart"/>
      <w:proofErr w:type="gramStart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C</w:t>
      </w:r>
      <w:proofErr w:type="gramEnd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траницы</w:t>
      </w:r>
      <w:proofErr w:type="spellEnd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должны быть пронумерованы. Приводимые в тексте цитаты или другие данные из литературных источников должны быть точными, их необходимо давать в кавычках с обязательным указанием внизу страницы приводимого источника (автора, названия работы, издательства, года издания и номера страницы).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6. Работа рецензируется преподавателем и оценивается им, как правило, по пятибалльной шкале. При получении отрицательной оценки работа вместе с рецензией отдается студенту на доработку и с учетом замечаний возвращается для повторной проверки вместе с рецензией.</w:t>
      </w:r>
    </w:p>
    <w:p w:rsidR="00F03208" w:rsidRPr="00F03208" w:rsidRDefault="00F03208" w:rsidP="00F03208">
      <w:pPr>
        <w:shd w:val="clear" w:color="auto" w:fill="F04571"/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bookmarkStart w:id="1" w:name="7."/>
      <w:bookmarkStart w:id="2" w:name="i171"/>
      <w:bookmarkEnd w:id="1"/>
      <w:bookmarkEnd w:id="2"/>
      <w:r w:rsidRPr="00F03208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7.1.</w:t>
      </w:r>
    </w:p>
    <w:p w:rsidR="00F03208" w:rsidRPr="00F03208" w:rsidRDefault="00F03208" w:rsidP="00F03208">
      <w:pPr>
        <w:shd w:val="clear" w:color="auto" w:fill="808080"/>
        <w:spacing w:after="75" w:line="240" w:lineRule="auto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</w:pPr>
      <w:r w:rsidRPr="00F03208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ru-RU"/>
        </w:rPr>
        <w:t>Темы рефератов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bookmarkStart w:id="3" w:name="7.1.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1. Анализ, оценка и прогнозирования финансовых, коммерческих и производственных рисков (риск-менеджмент) на основе интеллектуальных подходов.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2. Формирование портфеля инвестиций на основе интеллектуальных подходов.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3. Методы анализа финансовых инструментов и прогнозирования с использованием нейронных сетей.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4. Планирование финансовых ресурсов предприятия на основе интеллектуальных подходов.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lastRenderedPageBreak/>
        <w:t>5. Выбор стратегии ценообразования на основе интеллектуальных подходов.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6. Выбор стратегии производства на основе интеллектуальных подходов.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7. Когнитивные технологии в экономике.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8. Оценка конкурентоспособности продукции на основе интеллектуальных подходов.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9. Анализ существующих информационных систем </w:t>
      </w:r>
      <w:proofErr w:type="gramStart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риск-менеджмента</w:t>
      </w:r>
      <w:proofErr w:type="gramEnd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10. Оценка кредитоспособности предприятия на основе интеллектуальных подходов.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11. Система управления базами знаний. Управление информацией, данными и знаниями.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12. Анализ существующих банковских информационных систем.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13. Динамические экспертные системы для управления производством: анализ существующих реализаций.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14. Автоматизированные информационные системы в производстве, маркетинге и финансах.</w:t>
      </w:r>
    </w:p>
    <w:p w:rsidR="00F03208" w:rsidRPr="00F03208" w:rsidRDefault="00F03208" w:rsidP="00F03208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</w:pPr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15. Интеллектуальный анализ данных при управлении маркетингом в торгов</w:t>
      </w:r>
      <w:proofErr w:type="gramStart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>о-</w:t>
      </w:r>
      <w:proofErr w:type="gramEnd"/>
      <w:r w:rsidRPr="00F03208">
        <w:rPr>
          <w:rFonts w:ascii="Verdana" w:eastAsia="Times New Roman" w:hAnsi="Verdana" w:cs="Times New Roman"/>
          <w:color w:val="000000"/>
          <w:sz w:val="19"/>
          <w:szCs w:val="19"/>
          <w:shd w:val="clear" w:color="auto" w:fill="E8E8E6"/>
          <w:lang w:eastAsia="ru-RU"/>
        </w:rPr>
        <w:t xml:space="preserve"> производственной фирме.</w:t>
      </w:r>
    </w:p>
    <w:bookmarkEnd w:id="3"/>
    <w:p w:rsidR="00F773E0" w:rsidRDefault="00F773E0"/>
    <w:sectPr w:rsidR="00F7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07FE"/>
    <w:multiLevelType w:val="multilevel"/>
    <w:tmpl w:val="A59A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83"/>
    <w:rsid w:val="0000144F"/>
    <w:rsid w:val="00001D3D"/>
    <w:rsid w:val="00003200"/>
    <w:rsid w:val="00004AA3"/>
    <w:rsid w:val="00007099"/>
    <w:rsid w:val="000136B5"/>
    <w:rsid w:val="000239EE"/>
    <w:rsid w:val="000418FB"/>
    <w:rsid w:val="00045F15"/>
    <w:rsid w:val="00052EC0"/>
    <w:rsid w:val="00054CD0"/>
    <w:rsid w:val="00057A6D"/>
    <w:rsid w:val="00061D39"/>
    <w:rsid w:val="00067FF9"/>
    <w:rsid w:val="0007695F"/>
    <w:rsid w:val="00077091"/>
    <w:rsid w:val="00080DD9"/>
    <w:rsid w:val="0008125B"/>
    <w:rsid w:val="000850B2"/>
    <w:rsid w:val="00087B6E"/>
    <w:rsid w:val="00093A56"/>
    <w:rsid w:val="000A023D"/>
    <w:rsid w:val="000A0878"/>
    <w:rsid w:val="000A2E88"/>
    <w:rsid w:val="000A536B"/>
    <w:rsid w:val="000A6FF0"/>
    <w:rsid w:val="000D11F6"/>
    <w:rsid w:val="000D183E"/>
    <w:rsid w:val="000D25D0"/>
    <w:rsid w:val="000D3355"/>
    <w:rsid w:val="000E1C0A"/>
    <w:rsid w:val="000F1156"/>
    <w:rsid w:val="000F2C2D"/>
    <w:rsid w:val="000F471E"/>
    <w:rsid w:val="000F79DE"/>
    <w:rsid w:val="001012DA"/>
    <w:rsid w:val="001026CC"/>
    <w:rsid w:val="00120F5B"/>
    <w:rsid w:val="001235B5"/>
    <w:rsid w:val="00123FB0"/>
    <w:rsid w:val="0012616A"/>
    <w:rsid w:val="00131D86"/>
    <w:rsid w:val="00134B1A"/>
    <w:rsid w:val="00141275"/>
    <w:rsid w:val="001426FD"/>
    <w:rsid w:val="0014606F"/>
    <w:rsid w:val="00160C54"/>
    <w:rsid w:val="00160CD8"/>
    <w:rsid w:val="00163038"/>
    <w:rsid w:val="00172BEE"/>
    <w:rsid w:val="00174809"/>
    <w:rsid w:val="00185521"/>
    <w:rsid w:val="00187528"/>
    <w:rsid w:val="00187B51"/>
    <w:rsid w:val="0019152A"/>
    <w:rsid w:val="001A4206"/>
    <w:rsid w:val="001A5A4F"/>
    <w:rsid w:val="001B093D"/>
    <w:rsid w:val="001C0906"/>
    <w:rsid w:val="001C29A2"/>
    <w:rsid w:val="001C33A8"/>
    <w:rsid w:val="001C44DD"/>
    <w:rsid w:val="001D1263"/>
    <w:rsid w:val="001F70C8"/>
    <w:rsid w:val="00202E43"/>
    <w:rsid w:val="00212D79"/>
    <w:rsid w:val="00215B09"/>
    <w:rsid w:val="00216282"/>
    <w:rsid w:val="00221897"/>
    <w:rsid w:val="00223422"/>
    <w:rsid w:val="00230F81"/>
    <w:rsid w:val="0023461F"/>
    <w:rsid w:val="0024100F"/>
    <w:rsid w:val="00242036"/>
    <w:rsid w:val="0024490C"/>
    <w:rsid w:val="00244F0C"/>
    <w:rsid w:val="00245B0C"/>
    <w:rsid w:val="00245F25"/>
    <w:rsid w:val="00246C51"/>
    <w:rsid w:val="00252883"/>
    <w:rsid w:val="00266FC1"/>
    <w:rsid w:val="00270433"/>
    <w:rsid w:val="00277438"/>
    <w:rsid w:val="00277995"/>
    <w:rsid w:val="0028324C"/>
    <w:rsid w:val="00287015"/>
    <w:rsid w:val="002963F1"/>
    <w:rsid w:val="002A5896"/>
    <w:rsid w:val="002A789B"/>
    <w:rsid w:val="002B1AA0"/>
    <w:rsid w:val="002B387E"/>
    <w:rsid w:val="002B567A"/>
    <w:rsid w:val="002B6F3E"/>
    <w:rsid w:val="002C69C3"/>
    <w:rsid w:val="002D11E0"/>
    <w:rsid w:val="002D6616"/>
    <w:rsid w:val="002E47A5"/>
    <w:rsid w:val="002E6503"/>
    <w:rsid w:val="002E79AA"/>
    <w:rsid w:val="002F2355"/>
    <w:rsid w:val="002F2941"/>
    <w:rsid w:val="002F5B05"/>
    <w:rsid w:val="002F6CF7"/>
    <w:rsid w:val="00304631"/>
    <w:rsid w:val="00305FFE"/>
    <w:rsid w:val="00314C5C"/>
    <w:rsid w:val="00317B9E"/>
    <w:rsid w:val="00323E89"/>
    <w:rsid w:val="00324327"/>
    <w:rsid w:val="00325F05"/>
    <w:rsid w:val="00334275"/>
    <w:rsid w:val="00335797"/>
    <w:rsid w:val="00351CAC"/>
    <w:rsid w:val="00361E28"/>
    <w:rsid w:val="003651A0"/>
    <w:rsid w:val="003705D5"/>
    <w:rsid w:val="00371B31"/>
    <w:rsid w:val="00375C8D"/>
    <w:rsid w:val="00376280"/>
    <w:rsid w:val="00376DFF"/>
    <w:rsid w:val="00397227"/>
    <w:rsid w:val="00397B79"/>
    <w:rsid w:val="003A41EF"/>
    <w:rsid w:val="003A48B7"/>
    <w:rsid w:val="003A791F"/>
    <w:rsid w:val="003B7EAC"/>
    <w:rsid w:val="003C1B2E"/>
    <w:rsid w:val="003C4019"/>
    <w:rsid w:val="003C5825"/>
    <w:rsid w:val="003D5407"/>
    <w:rsid w:val="003E0C86"/>
    <w:rsid w:val="003E3634"/>
    <w:rsid w:val="003F03E9"/>
    <w:rsid w:val="003F38D2"/>
    <w:rsid w:val="003F79D3"/>
    <w:rsid w:val="00400BF8"/>
    <w:rsid w:val="00420F8B"/>
    <w:rsid w:val="00421D8B"/>
    <w:rsid w:val="00425E9E"/>
    <w:rsid w:val="00427B30"/>
    <w:rsid w:val="00427DB0"/>
    <w:rsid w:val="004309D4"/>
    <w:rsid w:val="00432916"/>
    <w:rsid w:val="00434F40"/>
    <w:rsid w:val="00435894"/>
    <w:rsid w:val="0044755C"/>
    <w:rsid w:val="00452249"/>
    <w:rsid w:val="00452914"/>
    <w:rsid w:val="00464409"/>
    <w:rsid w:val="004700A6"/>
    <w:rsid w:val="00470DAB"/>
    <w:rsid w:val="00471591"/>
    <w:rsid w:val="00472D94"/>
    <w:rsid w:val="00490838"/>
    <w:rsid w:val="004A0A0A"/>
    <w:rsid w:val="004A2017"/>
    <w:rsid w:val="004A2FAE"/>
    <w:rsid w:val="004A5BB1"/>
    <w:rsid w:val="004B435F"/>
    <w:rsid w:val="004B45B9"/>
    <w:rsid w:val="004B580B"/>
    <w:rsid w:val="004B77D7"/>
    <w:rsid w:val="004B7E5A"/>
    <w:rsid w:val="004C2C88"/>
    <w:rsid w:val="004C5402"/>
    <w:rsid w:val="004D0806"/>
    <w:rsid w:val="004D18C1"/>
    <w:rsid w:val="004E59CF"/>
    <w:rsid w:val="004F0DDF"/>
    <w:rsid w:val="005007FE"/>
    <w:rsid w:val="0050119B"/>
    <w:rsid w:val="00504F44"/>
    <w:rsid w:val="00507D0C"/>
    <w:rsid w:val="00510966"/>
    <w:rsid w:val="00513489"/>
    <w:rsid w:val="00513995"/>
    <w:rsid w:val="00523461"/>
    <w:rsid w:val="0052443B"/>
    <w:rsid w:val="00537C0D"/>
    <w:rsid w:val="005414F2"/>
    <w:rsid w:val="00541B3B"/>
    <w:rsid w:val="00542536"/>
    <w:rsid w:val="00543021"/>
    <w:rsid w:val="005557BA"/>
    <w:rsid w:val="00557C11"/>
    <w:rsid w:val="00560690"/>
    <w:rsid w:val="00561E38"/>
    <w:rsid w:val="00571728"/>
    <w:rsid w:val="005746B3"/>
    <w:rsid w:val="00574F47"/>
    <w:rsid w:val="005816B1"/>
    <w:rsid w:val="00584C27"/>
    <w:rsid w:val="005868D5"/>
    <w:rsid w:val="005942DE"/>
    <w:rsid w:val="00595B88"/>
    <w:rsid w:val="005A173E"/>
    <w:rsid w:val="005A246D"/>
    <w:rsid w:val="005A4FEE"/>
    <w:rsid w:val="005A7EF5"/>
    <w:rsid w:val="005B4034"/>
    <w:rsid w:val="005B7B0D"/>
    <w:rsid w:val="005C1E43"/>
    <w:rsid w:val="005C3741"/>
    <w:rsid w:val="005C5B25"/>
    <w:rsid w:val="005D0E8A"/>
    <w:rsid w:val="005D6600"/>
    <w:rsid w:val="005E215C"/>
    <w:rsid w:val="005E3EFA"/>
    <w:rsid w:val="005F2A2B"/>
    <w:rsid w:val="005F77AB"/>
    <w:rsid w:val="006021F6"/>
    <w:rsid w:val="00604F56"/>
    <w:rsid w:val="006220FC"/>
    <w:rsid w:val="0062278E"/>
    <w:rsid w:val="00632102"/>
    <w:rsid w:val="006405CE"/>
    <w:rsid w:val="00646557"/>
    <w:rsid w:val="00652806"/>
    <w:rsid w:val="006563CE"/>
    <w:rsid w:val="00656502"/>
    <w:rsid w:val="006634DA"/>
    <w:rsid w:val="00663F26"/>
    <w:rsid w:val="00673449"/>
    <w:rsid w:val="006748FE"/>
    <w:rsid w:val="0067691C"/>
    <w:rsid w:val="00677D09"/>
    <w:rsid w:val="00683156"/>
    <w:rsid w:val="00691C83"/>
    <w:rsid w:val="006A1F76"/>
    <w:rsid w:val="006A2F55"/>
    <w:rsid w:val="006A63E8"/>
    <w:rsid w:val="006B070A"/>
    <w:rsid w:val="006B60C0"/>
    <w:rsid w:val="006C0851"/>
    <w:rsid w:val="006C1A1F"/>
    <w:rsid w:val="006C6CDB"/>
    <w:rsid w:val="006D1812"/>
    <w:rsid w:val="006D3380"/>
    <w:rsid w:val="006E7CFA"/>
    <w:rsid w:val="006F41B5"/>
    <w:rsid w:val="007013D2"/>
    <w:rsid w:val="007021DF"/>
    <w:rsid w:val="00705CAF"/>
    <w:rsid w:val="00714046"/>
    <w:rsid w:val="00715C5A"/>
    <w:rsid w:val="0071735D"/>
    <w:rsid w:val="00717FFC"/>
    <w:rsid w:val="007201DC"/>
    <w:rsid w:val="00720BAA"/>
    <w:rsid w:val="00723E70"/>
    <w:rsid w:val="0073350C"/>
    <w:rsid w:val="00734FC6"/>
    <w:rsid w:val="0074514B"/>
    <w:rsid w:val="00746182"/>
    <w:rsid w:val="00752261"/>
    <w:rsid w:val="00753E02"/>
    <w:rsid w:val="00755F06"/>
    <w:rsid w:val="00762ED2"/>
    <w:rsid w:val="007655BC"/>
    <w:rsid w:val="00780676"/>
    <w:rsid w:val="007833D5"/>
    <w:rsid w:val="007838DC"/>
    <w:rsid w:val="00785519"/>
    <w:rsid w:val="007952A1"/>
    <w:rsid w:val="007A1457"/>
    <w:rsid w:val="007C0C01"/>
    <w:rsid w:val="007C6B65"/>
    <w:rsid w:val="007D41A9"/>
    <w:rsid w:val="007D45A8"/>
    <w:rsid w:val="007E3E4D"/>
    <w:rsid w:val="007F37E0"/>
    <w:rsid w:val="0080007D"/>
    <w:rsid w:val="0080221B"/>
    <w:rsid w:val="00803A13"/>
    <w:rsid w:val="00810F25"/>
    <w:rsid w:val="0081701A"/>
    <w:rsid w:val="00817D4E"/>
    <w:rsid w:val="00820045"/>
    <w:rsid w:val="008329A0"/>
    <w:rsid w:val="00832D5C"/>
    <w:rsid w:val="0083466C"/>
    <w:rsid w:val="00837539"/>
    <w:rsid w:val="00844C28"/>
    <w:rsid w:val="00845AF8"/>
    <w:rsid w:val="00852DB8"/>
    <w:rsid w:val="00853D59"/>
    <w:rsid w:val="00854FC8"/>
    <w:rsid w:val="00861B86"/>
    <w:rsid w:val="0086365E"/>
    <w:rsid w:val="00864B6A"/>
    <w:rsid w:val="008759B4"/>
    <w:rsid w:val="00875E7C"/>
    <w:rsid w:val="008779FD"/>
    <w:rsid w:val="00884A77"/>
    <w:rsid w:val="008866CC"/>
    <w:rsid w:val="00890F7D"/>
    <w:rsid w:val="00893F6C"/>
    <w:rsid w:val="00897596"/>
    <w:rsid w:val="008B36F1"/>
    <w:rsid w:val="008B3DBA"/>
    <w:rsid w:val="008B4D9F"/>
    <w:rsid w:val="008E400E"/>
    <w:rsid w:val="008E5097"/>
    <w:rsid w:val="008F03A1"/>
    <w:rsid w:val="008F5875"/>
    <w:rsid w:val="008F6679"/>
    <w:rsid w:val="008F69FB"/>
    <w:rsid w:val="00900578"/>
    <w:rsid w:val="009025E4"/>
    <w:rsid w:val="00903617"/>
    <w:rsid w:val="00907507"/>
    <w:rsid w:val="0092674B"/>
    <w:rsid w:val="009307E8"/>
    <w:rsid w:val="009313A6"/>
    <w:rsid w:val="00933336"/>
    <w:rsid w:val="009430FD"/>
    <w:rsid w:val="00946BC9"/>
    <w:rsid w:val="00952B91"/>
    <w:rsid w:val="00954A66"/>
    <w:rsid w:val="009567B2"/>
    <w:rsid w:val="009611FE"/>
    <w:rsid w:val="009635CA"/>
    <w:rsid w:val="00970ADF"/>
    <w:rsid w:val="00973836"/>
    <w:rsid w:val="009742B6"/>
    <w:rsid w:val="009816C3"/>
    <w:rsid w:val="009A72E5"/>
    <w:rsid w:val="009B299C"/>
    <w:rsid w:val="009B6399"/>
    <w:rsid w:val="009C2215"/>
    <w:rsid w:val="009D27A0"/>
    <w:rsid w:val="009D4B06"/>
    <w:rsid w:val="009E042A"/>
    <w:rsid w:val="009F1858"/>
    <w:rsid w:val="009F188E"/>
    <w:rsid w:val="009F19E5"/>
    <w:rsid w:val="00A01904"/>
    <w:rsid w:val="00A05C3A"/>
    <w:rsid w:val="00A073A5"/>
    <w:rsid w:val="00A10C0A"/>
    <w:rsid w:val="00A128F8"/>
    <w:rsid w:val="00A136DB"/>
    <w:rsid w:val="00A2032A"/>
    <w:rsid w:val="00A22C20"/>
    <w:rsid w:val="00A22D5B"/>
    <w:rsid w:val="00A23DC5"/>
    <w:rsid w:val="00A24BAD"/>
    <w:rsid w:val="00A251B6"/>
    <w:rsid w:val="00A26FE4"/>
    <w:rsid w:val="00A3778C"/>
    <w:rsid w:val="00A52F95"/>
    <w:rsid w:val="00A53B57"/>
    <w:rsid w:val="00A67108"/>
    <w:rsid w:val="00A67AAA"/>
    <w:rsid w:val="00A71D5B"/>
    <w:rsid w:val="00A814B4"/>
    <w:rsid w:val="00A85107"/>
    <w:rsid w:val="00A97FEE"/>
    <w:rsid w:val="00AA1F00"/>
    <w:rsid w:val="00AB1090"/>
    <w:rsid w:val="00AB2F63"/>
    <w:rsid w:val="00AB3AD8"/>
    <w:rsid w:val="00AB40F6"/>
    <w:rsid w:val="00AB524B"/>
    <w:rsid w:val="00AB5A56"/>
    <w:rsid w:val="00AC109D"/>
    <w:rsid w:val="00AD17CD"/>
    <w:rsid w:val="00AD7ADF"/>
    <w:rsid w:val="00AE24B8"/>
    <w:rsid w:val="00AE2DB6"/>
    <w:rsid w:val="00AF0A74"/>
    <w:rsid w:val="00AF2856"/>
    <w:rsid w:val="00B02CD9"/>
    <w:rsid w:val="00B11911"/>
    <w:rsid w:val="00B14327"/>
    <w:rsid w:val="00B305C6"/>
    <w:rsid w:val="00B335B4"/>
    <w:rsid w:val="00B37236"/>
    <w:rsid w:val="00B403B1"/>
    <w:rsid w:val="00B42B7B"/>
    <w:rsid w:val="00B43BF4"/>
    <w:rsid w:val="00B5360E"/>
    <w:rsid w:val="00B54C1D"/>
    <w:rsid w:val="00B55507"/>
    <w:rsid w:val="00B64B74"/>
    <w:rsid w:val="00B73F10"/>
    <w:rsid w:val="00B753AC"/>
    <w:rsid w:val="00B820B6"/>
    <w:rsid w:val="00B86698"/>
    <w:rsid w:val="00B91E1A"/>
    <w:rsid w:val="00B93CD4"/>
    <w:rsid w:val="00B96E7B"/>
    <w:rsid w:val="00BA1296"/>
    <w:rsid w:val="00BA7064"/>
    <w:rsid w:val="00BA717D"/>
    <w:rsid w:val="00BB27F7"/>
    <w:rsid w:val="00BC082F"/>
    <w:rsid w:val="00BC7C2E"/>
    <w:rsid w:val="00BD7F84"/>
    <w:rsid w:val="00BE1D51"/>
    <w:rsid w:val="00BF4DE2"/>
    <w:rsid w:val="00BF5C23"/>
    <w:rsid w:val="00BF6C07"/>
    <w:rsid w:val="00C07E68"/>
    <w:rsid w:val="00C11D08"/>
    <w:rsid w:val="00C12B1F"/>
    <w:rsid w:val="00C20024"/>
    <w:rsid w:val="00C32FC7"/>
    <w:rsid w:val="00C4086D"/>
    <w:rsid w:val="00C42C40"/>
    <w:rsid w:val="00C51C9A"/>
    <w:rsid w:val="00C728E4"/>
    <w:rsid w:val="00C90900"/>
    <w:rsid w:val="00C90B7A"/>
    <w:rsid w:val="00C92DEB"/>
    <w:rsid w:val="00C97396"/>
    <w:rsid w:val="00CA06E6"/>
    <w:rsid w:val="00CA4F42"/>
    <w:rsid w:val="00CA74D4"/>
    <w:rsid w:val="00CD7E05"/>
    <w:rsid w:val="00CE468D"/>
    <w:rsid w:val="00CE4D93"/>
    <w:rsid w:val="00CE785A"/>
    <w:rsid w:val="00CF7434"/>
    <w:rsid w:val="00D138D0"/>
    <w:rsid w:val="00D21692"/>
    <w:rsid w:val="00D25910"/>
    <w:rsid w:val="00D27AB1"/>
    <w:rsid w:val="00D309EE"/>
    <w:rsid w:val="00D354C6"/>
    <w:rsid w:val="00D42F32"/>
    <w:rsid w:val="00D4443F"/>
    <w:rsid w:val="00D56441"/>
    <w:rsid w:val="00D569A9"/>
    <w:rsid w:val="00D617B5"/>
    <w:rsid w:val="00D648C7"/>
    <w:rsid w:val="00D70080"/>
    <w:rsid w:val="00D85D6B"/>
    <w:rsid w:val="00D90818"/>
    <w:rsid w:val="00DC59CF"/>
    <w:rsid w:val="00DD09E1"/>
    <w:rsid w:val="00DE610B"/>
    <w:rsid w:val="00DF30A2"/>
    <w:rsid w:val="00DF3100"/>
    <w:rsid w:val="00E02B3D"/>
    <w:rsid w:val="00E03BBA"/>
    <w:rsid w:val="00E05777"/>
    <w:rsid w:val="00E269BF"/>
    <w:rsid w:val="00E3289D"/>
    <w:rsid w:val="00E46920"/>
    <w:rsid w:val="00E54FCA"/>
    <w:rsid w:val="00E61C97"/>
    <w:rsid w:val="00E6260A"/>
    <w:rsid w:val="00E62632"/>
    <w:rsid w:val="00E65DAC"/>
    <w:rsid w:val="00E72545"/>
    <w:rsid w:val="00E72E6C"/>
    <w:rsid w:val="00E742E1"/>
    <w:rsid w:val="00E80636"/>
    <w:rsid w:val="00E84887"/>
    <w:rsid w:val="00E85684"/>
    <w:rsid w:val="00EA05B7"/>
    <w:rsid w:val="00EA0F60"/>
    <w:rsid w:val="00EB46EF"/>
    <w:rsid w:val="00EB65F3"/>
    <w:rsid w:val="00EC0BA5"/>
    <w:rsid w:val="00EC2B89"/>
    <w:rsid w:val="00ED392D"/>
    <w:rsid w:val="00EE1F13"/>
    <w:rsid w:val="00EE3077"/>
    <w:rsid w:val="00EF17C8"/>
    <w:rsid w:val="00EF2077"/>
    <w:rsid w:val="00EF6507"/>
    <w:rsid w:val="00F00876"/>
    <w:rsid w:val="00F03208"/>
    <w:rsid w:val="00F10002"/>
    <w:rsid w:val="00F15DDF"/>
    <w:rsid w:val="00F17895"/>
    <w:rsid w:val="00F21534"/>
    <w:rsid w:val="00F22369"/>
    <w:rsid w:val="00F23055"/>
    <w:rsid w:val="00F26443"/>
    <w:rsid w:val="00F32EDE"/>
    <w:rsid w:val="00F3397A"/>
    <w:rsid w:val="00F3540E"/>
    <w:rsid w:val="00F35825"/>
    <w:rsid w:val="00F4098A"/>
    <w:rsid w:val="00F47693"/>
    <w:rsid w:val="00F53544"/>
    <w:rsid w:val="00F53CEB"/>
    <w:rsid w:val="00F54B34"/>
    <w:rsid w:val="00F63216"/>
    <w:rsid w:val="00F707CF"/>
    <w:rsid w:val="00F72CCB"/>
    <w:rsid w:val="00F7432D"/>
    <w:rsid w:val="00F773E0"/>
    <w:rsid w:val="00F85C11"/>
    <w:rsid w:val="00F90F5F"/>
    <w:rsid w:val="00F95AD7"/>
    <w:rsid w:val="00FA2288"/>
    <w:rsid w:val="00FA26A4"/>
    <w:rsid w:val="00FA74FD"/>
    <w:rsid w:val="00FA7676"/>
    <w:rsid w:val="00FC7408"/>
    <w:rsid w:val="00FE23A2"/>
    <w:rsid w:val="00FE2A9E"/>
    <w:rsid w:val="00FE5175"/>
    <w:rsid w:val="00FE787A"/>
    <w:rsid w:val="00FF155F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108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2018-06-04T12:07:00Z</dcterms:created>
  <dcterms:modified xsi:type="dcterms:W3CDTF">2018-06-04T12:08:00Z</dcterms:modified>
</cp:coreProperties>
</file>